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C8776" w14:textId="77777777" w:rsidR="0070193A" w:rsidRDefault="00000000">
      <w:r>
        <w:rPr>
          <w:rFonts w:ascii="Times New Roman" w:eastAsia="Times New Roman" w:hAnsi="Times New Roman" w:cs="Times New Roman"/>
          <w:sz w:val="24"/>
          <w:szCs w:val="24"/>
        </w:rPr>
        <w:t>Website address:-  brecklandparish.wixsite.com/elsingpc</w:t>
      </w:r>
    </w:p>
    <w:p w14:paraId="4B45B32D" w14:textId="77777777" w:rsidR="0070193A"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ELSING PARISH COUNCIL</w:t>
      </w:r>
    </w:p>
    <w:p w14:paraId="4BF7A22F" w14:textId="77777777" w:rsidR="0070193A" w:rsidRDefault="0070193A">
      <w:pPr>
        <w:spacing w:after="0"/>
        <w:rPr>
          <w:rFonts w:ascii="Times New Roman" w:eastAsia="Times New Roman" w:hAnsi="Times New Roman" w:cs="Times New Roman"/>
          <w:sz w:val="24"/>
          <w:szCs w:val="24"/>
        </w:rPr>
      </w:pPr>
    </w:p>
    <w:p w14:paraId="7615C0EF" w14:textId="77777777" w:rsidR="0070193A" w:rsidRDefault="00000000">
      <w:r>
        <w:rPr>
          <w:rFonts w:ascii="Times New Roman" w:eastAsia="Times New Roman" w:hAnsi="Times New Roman" w:cs="Times New Roman"/>
          <w:sz w:val="24"/>
          <w:szCs w:val="24"/>
        </w:rPr>
        <w:t>Minutes of the Elsing Parish Council Annual meeting held in Elsing Village Hall, Church Street on Monday May 20th at 7.30 p.m.</w:t>
      </w:r>
    </w:p>
    <w:p w14:paraId="3B978530" w14:textId="77777777" w:rsidR="0070193A" w:rsidRDefault="00000000">
      <w:pPr>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Present:        Councilors Laws, Horncastle, Palmer, Butler, Brailsford, Adams and Chaplin</w:t>
      </w:r>
    </w:p>
    <w:p w14:paraId="3EDD5FB9" w14:textId="77777777" w:rsidR="0070193A"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Other Members Present: -</w:t>
      </w:r>
      <w:r>
        <w:rPr>
          <w:rFonts w:ascii="Times New Roman" w:eastAsia="Times New Roman" w:hAnsi="Times New Roman" w:cs="Times New Roman"/>
          <w:sz w:val="24"/>
          <w:szCs w:val="24"/>
        </w:rPr>
        <w:tab/>
        <w:t xml:space="preserve">County Cllr Bill Borrett and Mrs G Hubbard, Clerk                                                </w:t>
      </w:r>
      <w:bookmarkStart w:id="0" w:name="_Hlk132833218"/>
      <w:bookmarkEnd w:id="0"/>
    </w:p>
    <w:p w14:paraId="4DAE1B84"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 FORUM FOR PUBLIC PARTICIPATION</w:t>
      </w:r>
    </w:p>
    <w:p w14:paraId="2B627298"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public present.</w:t>
      </w:r>
    </w:p>
    <w:p w14:paraId="7AD2EA50" w14:textId="77777777" w:rsidR="0070193A" w:rsidRDefault="0070193A">
      <w:pPr>
        <w:spacing w:after="0" w:line="240" w:lineRule="auto"/>
        <w:rPr>
          <w:rFonts w:ascii="Times New Roman" w:eastAsia="Times New Roman" w:hAnsi="Times New Roman" w:cs="Times New Roman"/>
          <w:b/>
          <w:bCs/>
          <w:sz w:val="24"/>
          <w:szCs w:val="24"/>
        </w:rPr>
      </w:pPr>
    </w:p>
    <w:p w14:paraId="0873E8A4"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sz w:val="24"/>
          <w:szCs w:val="24"/>
        </w:rPr>
        <w:tab/>
        <w:t>To elect the Chairmen for the forthcoming year.</w:t>
      </w:r>
    </w:p>
    <w:p w14:paraId="61B08C81" w14:textId="77777777" w:rsidR="0070193A" w:rsidRDefault="00000000">
      <w:pPr>
        <w:spacing w:after="0"/>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Adams proposed Cllr Laws and Cllr Horncastle, seconded by Cllr Butler and carried.  </w:t>
      </w:r>
    </w:p>
    <w:p w14:paraId="4D0B2228" w14:textId="77777777" w:rsidR="0070193A" w:rsidRDefault="0070193A">
      <w:pPr>
        <w:spacing w:after="0" w:line="240" w:lineRule="auto"/>
        <w:rPr>
          <w:rFonts w:ascii="Times New Roman" w:eastAsia="Times New Roman" w:hAnsi="Times New Roman" w:cs="Times New Roman"/>
          <w:sz w:val="24"/>
          <w:szCs w:val="24"/>
        </w:rPr>
      </w:pPr>
    </w:p>
    <w:p w14:paraId="3F2A2495" w14:textId="77777777" w:rsidR="0070193A" w:rsidRDefault="00000000">
      <w:pPr>
        <w:spacing w:after="0"/>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rPr>
        <w:tab/>
        <w:t>Clerk to receive signed Declaration of Acceptance of Office forms from the Chairmen.</w:t>
      </w:r>
    </w:p>
    <w:p w14:paraId="4ECA4FFB" w14:textId="77777777" w:rsidR="0070193A" w:rsidRDefault="00000000">
      <w:pPr>
        <w:spacing w:after="0"/>
        <w:ind w:left="2160" w:hanging="2160"/>
        <w:rPr>
          <w:rFonts w:ascii="Times New Roman" w:eastAsia="Times New Roman" w:hAnsi="Times New Roman" w:cs="Times New Roman"/>
          <w:sz w:val="24"/>
          <w:szCs w:val="24"/>
        </w:rPr>
      </w:pPr>
      <w:r>
        <w:rPr>
          <w:rFonts w:ascii="Times New Roman" w:eastAsia="Times New Roman" w:hAnsi="Times New Roman" w:cs="Times New Roman"/>
          <w:sz w:val="24"/>
          <w:szCs w:val="24"/>
        </w:rPr>
        <w:t>The Clerk received the signed Declaration of Acceptance Forms.</w:t>
      </w:r>
    </w:p>
    <w:p w14:paraId="426B2095" w14:textId="77777777" w:rsidR="0070193A" w:rsidRDefault="0070193A">
      <w:pPr>
        <w:spacing w:after="0"/>
        <w:ind w:left="2160" w:hanging="2160"/>
        <w:rPr>
          <w:rFonts w:ascii="Times New Roman" w:eastAsia="Times New Roman" w:hAnsi="Times New Roman" w:cs="Times New Roman"/>
          <w:sz w:val="24"/>
          <w:szCs w:val="24"/>
        </w:rPr>
      </w:pPr>
    </w:p>
    <w:p w14:paraId="22CDCA26"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ab/>
        <w:t>To appoint the Chairman for the meeting.</w:t>
      </w:r>
    </w:p>
    <w:p w14:paraId="4BD0DB5C" w14:textId="77777777" w:rsidR="0070193A" w:rsidRDefault="00000000">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Cllr Butler proposed Cllr Horncastle, seconded by Cllr Brailsford and carried.</w:t>
      </w:r>
    </w:p>
    <w:p w14:paraId="267C442C" w14:textId="77777777" w:rsidR="0070193A" w:rsidRDefault="0070193A">
      <w:pPr>
        <w:spacing w:after="0" w:line="240" w:lineRule="auto"/>
        <w:rPr>
          <w:rFonts w:ascii="Times New Roman" w:eastAsia="Times New Roman" w:hAnsi="Times New Roman" w:cs="Times New Roman"/>
          <w:sz w:val="24"/>
          <w:szCs w:val="24"/>
        </w:rPr>
      </w:pPr>
    </w:p>
    <w:p w14:paraId="0850071B"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Pr>
          <w:rFonts w:ascii="Times New Roman" w:hAnsi="Times New Roman" w:cs="Times New Roman"/>
          <w:b/>
          <w:bCs/>
          <w:sz w:val="24"/>
          <w:szCs w:val="24"/>
        </w:rPr>
        <w:tab/>
      </w:r>
      <w:r>
        <w:rPr>
          <w:rFonts w:ascii="Times New Roman" w:eastAsia="Times New Roman" w:hAnsi="Times New Roman" w:cs="Times New Roman"/>
          <w:b/>
          <w:bCs/>
          <w:sz w:val="24"/>
          <w:szCs w:val="24"/>
        </w:rPr>
        <w:t>Welcome by the Chair and to receive apologies for absence.</w:t>
      </w:r>
    </w:p>
    <w:p w14:paraId="012D565A"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welcomed those present. There were apologies for absence received from Dist. Cllr Bambridge due to health problems.</w:t>
      </w:r>
    </w:p>
    <w:p w14:paraId="43566F5F" w14:textId="77777777" w:rsidR="0070193A" w:rsidRDefault="0070193A">
      <w:pPr>
        <w:spacing w:after="0" w:line="240" w:lineRule="auto"/>
        <w:rPr>
          <w:rFonts w:ascii="Times New Roman" w:eastAsia="Times New Roman" w:hAnsi="Times New Roman" w:cs="Times New Roman"/>
          <w:sz w:val="24"/>
          <w:szCs w:val="24"/>
        </w:rPr>
      </w:pPr>
    </w:p>
    <w:p w14:paraId="65FB5D96"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ab/>
        <w:t>To declare any Interests re items on the agenda.</w:t>
      </w:r>
    </w:p>
    <w:p w14:paraId="77423322"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Interests declared.</w:t>
      </w:r>
    </w:p>
    <w:p w14:paraId="41B091EB" w14:textId="77777777" w:rsidR="0070193A" w:rsidRDefault="0070193A">
      <w:pPr>
        <w:spacing w:after="0" w:line="240" w:lineRule="auto"/>
        <w:rPr>
          <w:rFonts w:ascii="Times New Roman" w:eastAsia="Times New Roman" w:hAnsi="Times New Roman" w:cs="Times New Roman"/>
          <w:sz w:val="24"/>
          <w:szCs w:val="24"/>
        </w:rPr>
      </w:pPr>
    </w:p>
    <w:p w14:paraId="2DDAB3DF"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ab/>
        <w:t>To confirm and accept minutes of the meeting held on March 18th.</w:t>
      </w:r>
    </w:p>
    <w:p w14:paraId="3A334123"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minutes had been circulated. Cllr Brailsford proposed the minutes of March 18th be accepted as true and accurate records of the meetings, seconded by Cllr Adams and carried.</w:t>
      </w:r>
    </w:p>
    <w:p w14:paraId="5B56AE5C" w14:textId="77777777" w:rsidR="0070193A" w:rsidRDefault="0070193A">
      <w:pPr>
        <w:spacing w:after="0" w:line="240" w:lineRule="auto"/>
        <w:rPr>
          <w:rFonts w:ascii="Times New Roman" w:eastAsia="Times New Roman" w:hAnsi="Times New Roman" w:cs="Times New Roman"/>
          <w:b/>
          <w:bCs/>
          <w:sz w:val="24"/>
          <w:szCs w:val="24"/>
        </w:rPr>
      </w:pPr>
    </w:p>
    <w:p w14:paraId="276BE6AD"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ab/>
        <w:t>To discuss any matters arising from these minutes (not on the agenda).</w:t>
      </w:r>
    </w:p>
    <w:p w14:paraId="717D39DC"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to carry out a DBS check is still being investigated but it appears the Parish Council will not be able to carry out one without a cost.</w:t>
      </w:r>
    </w:p>
    <w:p w14:paraId="6C21A3E8" w14:textId="77777777" w:rsidR="0070193A" w:rsidRDefault="0070193A">
      <w:pPr>
        <w:spacing w:after="0" w:line="240" w:lineRule="auto"/>
        <w:rPr>
          <w:rFonts w:ascii="Times New Roman" w:eastAsia="Times New Roman" w:hAnsi="Times New Roman" w:cs="Times New Roman"/>
          <w:sz w:val="24"/>
          <w:szCs w:val="24"/>
        </w:rPr>
      </w:pPr>
    </w:p>
    <w:p w14:paraId="6199E634"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ab/>
        <w:t>To discuss any necessary Correspondence.</w:t>
      </w:r>
    </w:p>
    <w:p w14:paraId="68213A85"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letter had been received from Camilla Davis asking if the Parish Council could give a donation towards the cost of the Hill and Vale magazine.  The Parish Council decided on a £100.00 donation.</w:t>
      </w:r>
    </w:p>
    <w:p w14:paraId="5DCEF427" w14:textId="77777777" w:rsidR="0070193A" w:rsidRDefault="0070193A">
      <w:pPr>
        <w:spacing w:after="0" w:line="240" w:lineRule="auto"/>
        <w:rPr>
          <w:rFonts w:ascii="Times New Roman" w:eastAsia="Times New Roman" w:hAnsi="Times New Roman" w:cs="Times New Roman"/>
          <w:b/>
          <w:bCs/>
          <w:sz w:val="24"/>
          <w:szCs w:val="24"/>
        </w:rPr>
      </w:pPr>
    </w:p>
    <w:p w14:paraId="67797553"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r>
        <w:rPr>
          <w:rFonts w:ascii="Times New Roman" w:hAnsi="Times New Roman" w:cs="Times New Roman"/>
          <w:b/>
          <w:bCs/>
          <w:sz w:val="24"/>
          <w:szCs w:val="24"/>
        </w:rPr>
        <w:tab/>
        <w:t xml:space="preserve">To </w:t>
      </w:r>
      <w:r>
        <w:rPr>
          <w:rFonts w:ascii="Times New Roman" w:eastAsia="Times New Roman" w:hAnsi="Times New Roman" w:cs="Times New Roman"/>
          <w:b/>
          <w:bCs/>
          <w:sz w:val="24"/>
          <w:szCs w:val="24"/>
        </w:rPr>
        <w:t>discuss any Planning Issues.</w:t>
      </w:r>
    </w:p>
    <w:p w14:paraId="3996E657" w14:textId="332ED115"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Borrett spoke about the new proposed development in Swanton Morley, which could be 2,000 houses on the Robertson Barracks.  </w:t>
      </w:r>
      <w:r w:rsidR="00B95392">
        <w:rPr>
          <w:rFonts w:ascii="Times New Roman" w:eastAsia="Times New Roman" w:hAnsi="Times New Roman" w:cs="Times New Roman"/>
          <w:sz w:val="24"/>
          <w:szCs w:val="24"/>
        </w:rPr>
        <w:t>He advised</w:t>
      </w:r>
      <w:r>
        <w:rPr>
          <w:rFonts w:ascii="Times New Roman" w:eastAsia="Times New Roman" w:hAnsi="Times New Roman" w:cs="Times New Roman"/>
          <w:sz w:val="24"/>
          <w:szCs w:val="24"/>
        </w:rPr>
        <w:t xml:space="preserve"> the Parish Council to make comments on this as it will affect the village of Elsing.</w:t>
      </w:r>
    </w:p>
    <w:p w14:paraId="6D0F74BD" w14:textId="77777777" w:rsidR="0070193A" w:rsidRDefault="0070193A">
      <w:pPr>
        <w:spacing w:after="0" w:line="240" w:lineRule="auto"/>
        <w:rPr>
          <w:rFonts w:ascii="Times New Roman" w:eastAsia="Times New Roman" w:hAnsi="Times New Roman" w:cs="Times New Roman"/>
          <w:sz w:val="24"/>
          <w:szCs w:val="24"/>
        </w:rPr>
      </w:pPr>
    </w:p>
    <w:p w14:paraId="04FE6E66"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ab/>
        <w:t>To discuss the archeological dig at the Solar Farm Site.</w:t>
      </w:r>
    </w:p>
    <w:p w14:paraId="2FDDFCB9"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has had a reply from PACE and he is going to ask for a copy of the report.</w:t>
      </w:r>
    </w:p>
    <w:p w14:paraId="72350B7D" w14:textId="77777777" w:rsidR="0070193A" w:rsidRDefault="0070193A">
      <w:pPr>
        <w:spacing w:after="0" w:line="240" w:lineRule="auto"/>
        <w:rPr>
          <w:rFonts w:ascii="Times New Roman" w:eastAsia="Times New Roman" w:hAnsi="Times New Roman" w:cs="Times New Roman"/>
          <w:b/>
          <w:bCs/>
          <w:sz w:val="24"/>
          <w:szCs w:val="24"/>
        </w:rPr>
      </w:pPr>
    </w:p>
    <w:p w14:paraId="7806A2C8" w14:textId="77777777" w:rsidR="0070193A"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Page No</w:t>
      </w:r>
    </w:p>
    <w:p w14:paraId="319FD3E9" w14:textId="77777777" w:rsidR="0070193A" w:rsidRDefault="0070193A">
      <w:pPr>
        <w:spacing w:after="0" w:line="240" w:lineRule="auto"/>
        <w:rPr>
          <w:rFonts w:ascii="Times New Roman" w:eastAsia="Times New Roman" w:hAnsi="Times New Roman" w:cs="Times New Roman"/>
          <w:sz w:val="24"/>
          <w:szCs w:val="24"/>
        </w:rPr>
      </w:pPr>
    </w:p>
    <w:p w14:paraId="5B9151DB"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r>
        <w:rPr>
          <w:rFonts w:ascii="Times New Roman" w:hAnsi="Times New Roman" w:cs="Times New Roman"/>
          <w:b/>
          <w:bCs/>
          <w:sz w:val="24"/>
          <w:szCs w:val="24"/>
        </w:rPr>
        <w:tab/>
      </w:r>
      <w:r>
        <w:rPr>
          <w:rFonts w:ascii="Times New Roman" w:eastAsia="Times New Roman" w:hAnsi="Times New Roman" w:cs="Times New Roman"/>
          <w:b/>
          <w:bCs/>
          <w:sz w:val="24"/>
          <w:szCs w:val="24"/>
        </w:rPr>
        <w:t>To receive an update on the Borehole, Allotment and Nursery.</w:t>
      </w:r>
    </w:p>
    <w:p w14:paraId="70FE31F2"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borehole is working well and looks fantastic.  The allotments are all rented out, but one has been abandoned.  The Tree Nursery is looking very good and this is due to the hard work of Mr Andrew Doubleday.  Some usual local trees sand some exotic trees are planted, including many oaks.  All the saplings are doing well.  Cllr Laws thought it would be a good idea to put some mulch down.</w:t>
      </w:r>
    </w:p>
    <w:p w14:paraId="62CF06A0" w14:textId="77777777" w:rsidR="0070193A" w:rsidRDefault="0070193A">
      <w:pPr>
        <w:spacing w:after="0" w:line="240" w:lineRule="auto"/>
        <w:rPr>
          <w:rFonts w:ascii="Times New Roman" w:eastAsia="Times New Roman" w:hAnsi="Times New Roman" w:cs="Times New Roman"/>
          <w:sz w:val="24"/>
          <w:szCs w:val="24"/>
        </w:rPr>
      </w:pPr>
    </w:p>
    <w:p w14:paraId="3B3E0FC0"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vineyard is looking good and 75 vines were planted in 4 strips and 8 posts went up.  One row has been done and 3 rows are left to be done. It is going well.  The rent for the allotments has been collected and banked and the money will be transferred from the Community account into the Business account.</w:t>
      </w:r>
    </w:p>
    <w:p w14:paraId="56EF1A9B" w14:textId="77777777" w:rsidR="0070193A" w:rsidRDefault="0070193A">
      <w:pPr>
        <w:spacing w:after="0" w:line="240" w:lineRule="auto"/>
        <w:rPr>
          <w:rFonts w:ascii="Times New Roman" w:eastAsia="Times New Roman" w:hAnsi="Times New Roman" w:cs="Times New Roman"/>
          <w:sz w:val="24"/>
          <w:szCs w:val="24"/>
        </w:rPr>
      </w:pPr>
    </w:p>
    <w:p w14:paraId="2DDC8EB1"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r>
        <w:rPr>
          <w:rFonts w:ascii="Times New Roman" w:eastAsia="Times New Roman" w:hAnsi="Times New Roman" w:cs="Times New Roman"/>
          <w:b/>
          <w:bCs/>
          <w:sz w:val="24"/>
          <w:szCs w:val="24"/>
        </w:rPr>
        <w:tab/>
        <w:t>To discuss signatories for the two bank accounts.</w:t>
      </w:r>
    </w:p>
    <w:p w14:paraId="015AE2BD" w14:textId="0D8B3035" w:rsidR="0070193A" w:rsidRPr="00AA2D97" w:rsidRDefault="00000000">
      <w:pPr>
        <w:spacing w:after="0" w:line="240" w:lineRule="auto"/>
      </w:pPr>
      <w:r>
        <w:rPr>
          <w:rFonts w:ascii="Times New Roman" w:eastAsia="Times New Roman" w:hAnsi="Times New Roman" w:cs="Times New Roman"/>
          <w:sz w:val="24"/>
          <w:szCs w:val="24"/>
        </w:rPr>
        <w:t xml:space="preserve">Cllr Horncastle had tried and failed with Barclays regarding changing the signatories.  As the Clerk carries out internet banking for the Parish Council, it does not matter at the moment. </w:t>
      </w:r>
      <w:r w:rsidRPr="00AA2D97">
        <w:rPr>
          <w:rFonts w:ascii="Times New Roman" w:eastAsia="Times New Roman" w:hAnsi="Times New Roman" w:cs="Times New Roman"/>
          <w:sz w:val="24"/>
          <w:szCs w:val="24"/>
        </w:rPr>
        <w:t>The Clerk will investigate further</w:t>
      </w:r>
      <w:r w:rsidR="00AA2D97" w:rsidRPr="00AA2D97">
        <w:rPr>
          <w:rFonts w:ascii="Times New Roman" w:eastAsia="Times New Roman" w:hAnsi="Times New Roman" w:cs="Times New Roman"/>
          <w:sz w:val="24"/>
          <w:szCs w:val="24"/>
        </w:rPr>
        <w:t>.</w:t>
      </w:r>
    </w:p>
    <w:p w14:paraId="16B91640" w14:textId="77777777" w:rsidR="0070193A" w:rsidRDefault="0070193A">
      <w:pPr>
        <w:spacing w:after="0" w:line="240" w:lineRule="auto"/>
        <w:rPr>
          <w:rFonts w:ascii="Times New Roman" w:eastAsia="Times New Roman" w:hAnsi="Times New Roman" w:cs="Times New Roman"/>
          <w:sz w:val="24"/>
          <w:szCs w:val="24"/>
        </w:rPr>
      </w:pPr>
    </w:p>
    <w:p w14:paraId="55974175"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r>
        <w:rPr>
          <w:rFonts w:ascii="Times New Roman" w:eastAsia="Times New Roman" w:hAnsi="Times New Roman" w:cs="Times New Roman"/>
          <w:b/>
          <w:bCs/>
          <w:sz w:val="24"/>
          <w:szCs w:val="24"/>
        </w:rPr>
        <w:tab/>
        <w:t xml:space="preserve">To adopt the end of year accounts and receive a Financial Update from the Clerk. </w:t>
      </w:r>
    </w:p>
    <w:p w14:paraId="26B7114A"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accounts had been circulated and audited. Cllr Horncastle proposed the end of year accounts be accepted as a true and accurate record of the Parish Council’s finances, seconded by Cllr Laws and carried.</w:t>
      </w:r>
    </w:p>
    <w:p w14:paraId="581F15B4" w14:textId="77777777" w:rsidR="0070193A" w:rsidRDefault="0070193A">
      <w:pPr>
        <w:spacing w:after="0" w:line="240" w:lineRule="auto"/>
        <w:rPr>
          <w:rFonts w:ascii="Times New Roman" w:eastAsia="Times New Roman" w:hAnsi="Times New Roman" w:cs="Times New Roman"/>
          <w:sz w:val="24"/>
          <w:szCs w:val="24"/>
        </w:rPr>
      </w:pPr>
    </w:p>
    <w:p w14:paraId="3B9081B8"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financial update had been circulated and no-one had any questions regarding it.  </w:t>
      </w:r>
    </w:p>
    <w:p w14:paraId="31CD35D4" w14:textId="77777777" w:rsidR="0070193A" w:rsidRDefault="0070193A">
      <w:pPr>
        <w:spacing w:after="0" w:line="240" w:lineRule="auto"/>
        <w:rPr>
          <w:rFonts w:ascii="Times New Roman" w:eastAsia="Times New Roman" w:hAnsi="Times New Roman" w:cs="Times New Roman"/>
          <w:sz w:val="24"/>
          <w:szCs w:val="24"/>
        </w:rPr>
      </w:pPr>
    </w:p>
    <w:p w14:paraId="2896D285" w14:textId="77777777" w:rsidR="0070193A" w:rsidRDefault="00000000">
      <w:pPr>
        <w:spacing w:after="0" w:line="240" w:lineRule="auto"/>
        <w:rPr>
          <w:rFonts w:ascii="Times New Roman" w:hAnsi="Times New Roman" w:cs="Times New Roman"/>
          <w:b/>
          <w:bCs/>
          <w:color w:val="000000"/>
          <w:sz w:val="24"/>
          <w:szCs w:val="24"/>
        </w:rPr>
      </w:pPr>
      <w:r>
        <w:rPr>
          <w:rFonts w:ascii="Times New Roman" w:eastAsia="Times New Roman" w:hAnsi="Times New Roman" w:cs="Times New Roman"/>
          <w:b/>
          <w:bCs/>
          <w:sz w:val="24"/>
          <w:szCs w:val="24"/>
        </w:rPr>
        <w:t>14.</w:t>
      </w:r>
      <w:r>
        <w:rPr>
          <w:rFonts w:ascii="Times New Roman" w:eastAsia="Times New Roman" w:hAnsi="Times New Roman" w:cs="Times New Roman"/>
          <w:b/>
          <w:bCs/>
          <w:sz w:val="24"/>
          <w:szCs w:val="24"/>
        </w:rPr>
        <w:tab/>
        <w:t>To adopt the</w:t>
      </w:r>
      <w:r>
        <w:rPr>
          <w:rFonts w:ascii="Times New Roman" w:hAnsi="Times New Roman" w:cs="Times New Roman"/>
          <w:b/>
          <w:bCs/>
          <w:color w:val="000000"/>
          <w:sz w:val="24"/>
          <w:szCs w:val="24"/>
        </w:rPr>
        <w:t xml:space="preserve"> AGAR’s Certificate of Exemption, the Annual Governance Statement and the Accounting Statements.</w:t>
      </w:r>
    </w:p>
    <w:p w14:paraId="3D16FD40"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AGAR had been audited. Cllr Horncastle proposed the AGAR, Certificate of Exemption and the Annual Governance Statement be accepted, seconded by Cllr Laws and carried.</w:t>
      </w:r>
    </w:p>
    <w:p w14:paraId="35FE5E49" w14:textId="77777777" w:rsidR="0070193A" w:rsidRDefault="0070193A">
      <w:pPr>
        <w:spacing w:after="0" w:line="240" w:lineRule="auto"/>
        <w:rPr>
          <w:rFonts w:ascii="Times New Roman" w:hAnsi="Times New Roman" w:cs="Times New Roman"/>
          <w:b/>
          <w:bCs/>
          <w:color w:val="000000"/>
          <w:sz w:val="24"/>
          <w:szCs w:val="24"/>
        </w:rPr>
      </w:pPr>
    </w:p>
    <w:p w14:paraId="7A73EEC8"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hAnsi="Times New Roman" w:cs="Times New Roman"/>
          <w:b/>
          <w:bCs/>
          <w:sz w:val="24"/>
          <w:szCs w:val="24"/>
        </w:rPr>
        <w:t>15.</w:t>
      </w:r>
      <w:r>
        <w:rPr>
          <w:rFonts w:ascii="Times New Roman" w:hAnsi="Times New Roman" w:cs="Times New Roman"/>
          <w:b/>
          <w:bCs/>
          <w:sz w:val="24"/>
          <w:szCs w:val="24"/>
        </w:rPr>
        <w:tab/>
        <w:t xml:space="preserve">To </w:t>
      </w:r>
      <w:r>
        <w:rPr>
          <w:rFonts w:ascii="Times New Roman" w:eastAsia="Times New Roman" w:hAnsi="Times New Roman" w:cs="Times New Roman"/>
          <w:b/>
          <w:bCs/>
          <w:sz w:val="24"/>
          <w:szCs w:val="24"/>
        </w:rPr>
        <w:t>discuss Internal Auditor’s report.</w:t>
      </w:r>
    </w:p>
    <w:p w14:paraId="4C9C6DCF" w14:textId="1EA6A081" w:rsidR="0070193A" w:rsidRDefault="00000000">
      <w:pPr>
        <w:spacing w:after="0" w:line="240" w:lineRule="auto"/>
      </w:pPr>
      <w:r>
        <w:rPr>
          <w:rFonts w:ascii="Times New Roman" w:eastAsia="Times New Roman" w:hAnsi="Times New Roman" w:cs="Times New Roman"/>
          <w:sz w:val="24"/>
          <w:szCs w:val="24"/>
        </w:rPr>
        <w:t xml:space="preserve">The Clerk did not have a copy of the report so it was not </w:t>
      </w:r>
      <w:r w:rsidRPr="00AA2D97">
        <w:rPr>
          <w:rFonts w:ascii="Times New Roman" w:eastAsia="Times New Roman" w:hAnsi="Times New Roman" w:cs="Times New Roman"/>
          <w:sz w:val="24"/>
          <w:szCs w:val="24"/>
        </w:rPr>
        <w:t xml:space="preserve">possible </w:t>
      </w:r>
      <w:r>
        <w:rPr>
          <w:rFonts w:ascii="Times New Roman" w:eastAsia="Times New Roman" w:hAnsi="Times New Roman" w:cs="Times New Roman"/>
          <w:sz w:val="24"/>
          <w:szCs w:val="24"/>
        </w:rPr>
        <w:t xml:space="preserve">to discuss it. </w:t>
      </w:r>
      <w:r w:rsidRPr="00AA2D97">
        <w:rPr>
          <w:rFonts w:ascii="Times New Roman" w:eastAsia="Times New Roman" w:hAnsi="Times New Roman" w:cs="Times New Roman"/>
          <w:sz w:val="24"/>
          <w:szCs w:val="24"/>
        </w:rPr>
        <w:t>The auditor’s</w:t>
      </w:r>
      <w:r>
        <w:rPr>
          <w:rFonts w:ascii="Times New Roman" w:eastAsia="Times New Roman" w:hAnsi="Times New Roman" w:cs="Times New Roman"/>
          <w:b/>
          <w:bCs/>
          <w:i/>
          <w:iCs/>
          <w:sz w:val="24"/>
          <w:szCs w:val="24"/>
        </w:rPr>
        <w:t xml:space="preserve"> </w:t>
      </w:r>
      <w:r w:rsidRPr="00AA2D97">
        <w:rPr>
          <w:rFonts w:ascii="Times New Roman" w:eastAsia="Times New Roman" w:hAnsi="Times New Roman" w:cs="Times New Roman"/>
          <w:sz w:val="24"/>
          <w:szCs w:val="24"/>
        </w:rPr>
        <w:t>figures were as expected.</w:t>
      </w:r>
    </w:p>
    <w:p w14:paraId="282D817B" w14:textId="77777777" w:rsidR="0070193A" w:rsidRDefault="0070193A">
      <w:pPr>
        <w:spacing w:after="0" w:line="240" w:lineRule="auto"/>
        <w:rPr>
          <w:rFonts w:ascii="Times New Roman" w:eastAsia="Times New Roman" w:hAnsi="Times New Roman" w:cs="Times New Roman"/>
          <w:sz w:val="24"/>
          <w:szCs w:val="24"/>
        </w:rPr>
      </w:pPr>
    </w:p>
    <w:p w14:paraId="74CD1902"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r>
        <w:rPr>
          <w:rFonts w:ascii="Times New Roman" w:hAnsi="Times New Roman" w:cs="Times New Roman"/>
          <w:b/>
          <w:bCs/>
          <w:sz w:val="24"/>
          <w:szCs w:val="24"/>
        </w:rPr>
        <w:tab/>
      </w:r>
      <w:r>
        <w:rPr>
          <w:rFonts w:ascii="Times New Roman" w:eastAsia="Times New Roman" w:hAnsi="Times New Roman" w:cs="Times New Roman"/>
          <w:b/>
          <w:bCs/>
          <w:sz w:val="24"/>
          <w:szCs w:val="24"/>
        </w:rPr>
        <w:t>To authorise any necessary payments</w:t>
      </w:r>
    </w:p>
    <w:p w14:paraId="7B454CF2"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Laws proposed the following financial payments be authorized, seconded by Cllr Horncastle and carried.</w:t>
      </w:r>
    </w:p>
    <w:p w14:paraId="2CA5DD6C" w14:textId="77777777" w:rsidR="0070193A" w:rsidRDefault="0070193A">
      <w:pPr>
        <w:spacing w:after="0" w:line="240" w:lineRule="auto"/>
        <w:rPr>
          <w:rFonts w:ascii="Times New Roman" w:eastAsia="Times New Roman" w:hAnsi="Times New Roman" w:cs="Times New Roman"/>
          <w:b/>
          <w:bCs/>
          <w:sz w:val="24"/>
          <w:szCs w:val="24"/>
        </w:rPr>
      </w:pPr>
    </w:p>
    <w:p w14:paraId="722C354C"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Clerk’s net salary  £337.87     HMRC   tax   £72.80      Clerk’s exp. for April-May £49.31</w:t>
      </w:r>
    </w:p>
    <w:p w14:paraId="2505A63D"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Reimbursement of the cost of the Litter Pick Equipment to Cllr Laws £20.38</w:t>
      </w:r>
    </w:p>
    <w:p w14:paraId="64C72EED" w14:textId="7E03FF4F" w:rsidR="0070193A" w:rsidRPr="00AA2D97" w:rsidRDefault="00000000">
      <w:pPr>
        <w:spacing w:after="0" w:line="240" w:lineRule="auto"/>
      </w:pPr>
      <w:r>
        <w:rPr>
          <w:rFonts w:ascii="Times New Roman" w:eastAsia="Times New Roman" w:hAnsi="Times New Roman" w:cs="Times New Roman"/>
          <w:sz w:val="24"/>
          <w:szCs w:val="24"/>
        </w:rPr>
        <w:t>Reimbursement of the cost of diesel to Cllr Laws</w:t>
      </w:r>
      <w:r w:rsidR="00AA2D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AA2D97">
        <w:rPr>
          <w:rFonts w:ascii="Times New Roman" w:eastAsia="Times New Roman" w:hAnsi="Times New Roman" w:cs="Times New Roman"/>
          <w:sz w:val="24"/>
          <w:szCs w:val="24"/>
        </w:rPr>
        <w:t xml:space="preserve">£16.00 </w:t>
      </w:r>
    </w:p>
    <w:p w14:paraId="48601FDA"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Morton – internal audit  £25.00            Zurich Municipal Ins.  £167.44</w:t>
      </w:r>
    </w:p>
    <w:p w14:paraId="2AB2BB4C"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Norfolk Woods and Hedges Ltd.  £132.00</w:t>
      </w:r>
    </w:p>
    <w:p w14:paraId="25C828EE" w14:textId="77777777" w:rsidR="0070193A" w:rsidRDefault="0070193A">
      <w:pPr>
        <w:spacing w:after="0" w:line="240" w:lineRule="auto"/>
        <w:rPr>
          <w:rFonts w:ascii="Times New Roman" w:eastAsia="Times New Roman" w:hAnsi="Times New Roman" w:cs="Times New Roman"/>
          <w:sz w:val="24"/>
          <w:szCs w:val="24"/>
        </w:rPr>
      </w:pPr>
    </w:p>
    <w:p w14:paraId="175320F0" w14:textId="77777777" w:rsidR="00AA2D97" w:rsidRDefault="00AA2D97">
      <w:pPr>
        <w:spacing w:after="0" w:line="240" w:lineRule="auto"/>
        <w:rPr>
          <w:rFonts w:ascii="Times New Roman" w:eastAsia="Times New Roman" w:hAnsi="Times New Roman" w:cs="Times New Roman"/>
          <w:sz w:val="24"/>
          <w:szCs w:val="24"/>
        </w:rPr>
      </w:pPr>
    </w:p>
    <w:p w14:paraId="44A0A5AC" w14:textId="77777777" w:rsidR="00AA2D97" w:rsidRDefault="00AA2D97">
      <w:pPr>
        <w:spacing w:after="0" w:line="240" w:lineRule="auto"/>
        <w:rPr>
          <w:rFonts w:ascii="Times New Roman" w:eastAsia="Times New Roman" w:hAnsi="Times New Roman" w:cs="Times New Roman"/>
          <w:sz w:val="24"/>
          <w:szCs w:val="24"/>
        </w:rPr>
      </w:pPr>
    </w:p>
    <w:p w14:paraId="48390CD4" w14:textId="77777777" w:rsidR="00AA2D97" w:rsidRDefault="00AA2D97">
      <w:pPr>
        <w:spacing w:after="0" w:line="240" w:lineRule="auto"/>
        <w:rPr>
          <w:rFonts w:ascii="Times New Roman" w:eastAsia="Times New Roman" w:hAnsi="Times New Roman" w:cs="Times New Roman"/>
          <w:sz w:val="24"/>
          <w:szCs w:val="24"/>
        </w:rPr>
      </w:pPr>
    </w:p>
    <w:p w14:paraId="5FF93B2E" w14:textId="1D60E1E4" w:rsidR="00AA2D97" w:rsidRDefault="00AA2D97" w:rsidP="00AA2D9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Page No</w:t>
      </w:r>
    </w:p>
    <w:p w14:paraId="3F58D08D" w14:textId="77777777" w:rsidR="00AA2D97" w:rsidRDefault="00AA2D97">
      <w:pPr>
        <w:spacing w:after="0" w:line="240" w:lineRule="auto"/>
        <w:rPr>
          <w:rFonts w:ascii="Times New Roman" w:eastAsia="Times New Roman" w:hAnsi="Times New Roman" w:cs="Times New Roman"/>
          <w:sz w:val="24"/>
          <w:szCs w:val="24"/>
        </w:rPr>
      </w:pPr>
    </w:p>
    <w:p w14:paraId="4C00BD07" w14:textId="77777777" w:rsidR="0068325F" w:rsidRDefault="0068325F">
      <w:pPr>
        <w:spacing w:after="0" w:line="240" w:lineRule="auto"/>
        <w:rPr>
          <w:rFonts w:ascii="Times New Roman" w:eastAsia="Times New Roman" w:hAnsi="Times New Roman" w:cs="Times New Roman"/>
          <w:sz w:val="24"/>
          <w:szCs w:val="24"/>
        </w:rPr>
      </w:pPr>
    </w:p>
    <w:p w14:paraId="0AD6EF88" w14:textId="168373DE"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last meeting the following transactions have taken place: -</w:t>
      </w:r>
    </w:p>
    <w:p w14:paraId="61963851" w14:textId="603A4D83" w:rsidR="0070193A" w:rsidRDefault="00000000" w:rsidP="006832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A54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3A54C0">
        <w:rPr>
          <w:rFonts w:ascii="Times New Roman" w:eastAsia="Times New Roman" w:hAnsi="Times New Roman" w:cs="Times New Roman"/>
          <w:sz w:val="24"/>
          <w:szCs w:val="24"/>
        </w:rPr>
        <w:t xml:space="preserve">P Damian Clough  </w:t>
      </w:r>
      <w:r>
        <w:rPr>
          <w:rFonts w:ascii="Times New Roman" w:eastAsia="Times New Roman" w:hAnsi="Times New Roman" w:cs="Times New Roman"/>
          <w:sz w:val="24"/>
          <w:szCs w:val="24"/>
        </w:rPr>
        <w:t>(Community Car)  £38.75 and £75.75</w:t>
      </w:r>
    </w:p>
    <w:p w14:paraId="441F154E" w14:textId="77D6B32F" w:rsidR="0068325F" w:rsidRDefault="006832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Adams £23.64     NALC subs. £122.28       I</w:t>
      </w:r>
      <w:r w:rsidR="001041C8">
        <w:rPr>
          <w:rFonts w:ascii="Times New Roman" w:eastAsia="Times New Roman" w:hAnsi="Times New Roman" w:cs="Times New Roman"/>
          <w:sz w:val="24"/>
          <w:szCs w:val="24"/>
        </w:rPr>
        <w:t>.</w:t>
      </w:r>
      <w:r>
        <w:rPr>
          <w:rFonts w:ascii="Times New Roman" w:eastAsia="Times New Roman" w:hAnsi="Times New Roman" w:cs="Times New Roman"/>
          <w:sz w:val="24"/>
          <w:szCs w:val="24"/>
        </w:rPr>
        <w:t>C.O</w:t>
      </w:r>
      <w:r w:rsidR="001041C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£35.00</w:t>
      </w:r>
    </w:p>
    <w:p w14:paraId="1B16A295" w14:textId="77777777" w:rsidR="0068325F" w:rsidRDefault="0068325F" w:rsidP="006832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E.on electricity  £157.30</w:t>
      </w:r>
    </w:p>
    <w:p w14:paraId="42F0631A" w14:textId="77777777" w:rsidR="0068325F" w:rsidRDefault="0068325F">
      <w:pPr>
        <w:spacing w:after="0" w:line="240" w:lineRule="auto"/>
        <w:rPr>
          <w:rFonts w:ascii="Times New Roman" w:eastAsia="Times New Roman" w:hAnsi="Times New Roman" w:cs="Times New Roman"/>
          <w:sz w:val="24"/>
          <w:szCs w:val="24"/>
        </w:rPr>
      </w:pPr>
    </w:p>
    <w:p w14:paraId="5AFB5351"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credit received from Breckland Council for £23.78</w:t>
      </w:r>
    </w:p>
    <w:p w14:paraId="76B826BC" w14:textId="77777777" w:rsidR="0070193A" w:rsidRDefault="0070193A">
      <w:pPr>
        <w:spacing w:after="0" w:line="240" w:lineRule="auto"/>
        <w:rPr>
          <w:rFonts w:ascii="Times New Roman" w:eastAsia="Times New Roman" w:hAnsi="Times New Roman" w:cs="Times New Roman"/>
          <w:sz w:val="24"/>
          <w:szCs w:val="24"/>
        </w:rPr>
      </w:pPr>
    </w:p>
    <w:p w14:paraId="432A6813"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w:t>
      </w:r>
      <w:r>
        <w:rPr>
          <w:rFonts w:ascii="Times New Roman" w:eastAsia="Times New Roman" w:hAnsi="Times New Roman" w:cs="Times New Roman"/>
          <w:b/>
          <w:bCs/>
          <w:sz w:val="24"/>
          <w:szCs w:val="24"/>
        </w:rPr>
        <w:tab/>
        <w:t>To receive items for the July agenda.</w:t>
      </w:r>
    </w:p>
    <w:p w14:paraId="4CE76F5A" w14:textId="5CF61882"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discuss</w:t>
      </w:r>
      <w:r w:rsidR="00982CCF">
        <w:rPr>
          <w:rFonts w:ascii="Times New Roman" w:eastAsia="Times New Roman" w:hAnsi="Times New Roman" w:cs="Times New Roman"/>
          <w:sz w:val="24"/>
          <w:szCs w:val="24"/>
        </w:rPr>
        <w:t xml:space="preserve"> </w:t>
      </w:r>
      <w:r w:rsidR="00B95392">
        <w:rPr>
          <w:rFonts w:ascii="Times New Roman" w:eastAsia="Times New Roman" w:hAnsi="Times New Roman" w:cs="Times New Roman"/>
          <w:sz w:val="24"/>
          <w:szCs w:val="24"/>
        </w:rPr>
        <w:t>any activity</w:t>
      </w:r>
      <w:r w:rsidR="00982CCF">
        <w:rPr>
          <w:rFonts w:ascii="Times New Roman" w:eastAsia="Times New Roman" w:hAnsi="Times New Roman" w:cs="Times New Roman"/>
          <w:sz w:val="24"/>
          <w:szCs w:val="24"/>
        </w:rPr>
        <w:t xml:space="preserve"> at the Three Bridges</w:t>
      </w:r>
      <w:r>
        <w:rPr>
          <w:rFonts w:ascii="Times New Roman" w:eastAsia="Times New Roman" w:hAnsi="Times New Roman" w:cs="Times New Roman"/>
          <w:sz w:val="24"/>
          <w:szCs w:val="24"/>
        </w:rPr>
        <w:t xml:space="preserve"> Solar Farm Site.</w:t>
      </w:r>
    </w:p>
    <w:p w14:paraId="65A7B05A" w14:textId="77777777" w:rsidR="0070193A"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discuss DBS checks</w:t>
      </w:r>
    </w:p>
    <w:p w14:paraId="6D2552AC" w14:textId="77777777" w:rsidR="0070193A" w:rsidRDefault="0070193A">
      <w:pPr>
        <w:spacing w:after="0" w:line="240" w:lineRule="auto"/>
        <w:rPr>
          <w:rFonts w:ascii="Times New Roman" w:eastAsia="Times New Roman" w:hAnsi="Times New Roman" w:cs="Times New Roman"/>
          <w:sz w:val="24"/>
          <w:szCs w:val="24"/>
        </w:rPr>
      </w:pPr>
    </w:p>
    <w:p w14:paraId="4BE1727D" w14:textId="77777777" w:rsidR="0070193A"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r>
        <w:rPr>
          <w:rFonts w:ascii="Times New Roman" w:eastAsia="Times New Roman" w:hAnsi="Times New Roman" w:cs="Times New Roman"/>
          <w:b/>
          <w:bCs/>
          <w:sz w:val="24"/>
          <w:szCs w:val="24"/>
        </w:rPr>
        <w:tab/>
        <w:t>To confirm date and time of the next Parish Council meeting in July</w:t>
      </w:r>
    </w:p>
    <w:p w14:paraId="22F215BB" w14:textId="77777777" w:rsidR="0070193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date of the next Parish Council meeting will take place on Monday July 22nd 2024 at 7.00 p.m. in the Village Hall.   As there was no further business to discuss, the Chairman thanked everyone for their attendance and declared the meeting closed at 8.40 p.m.</w:t>
      </w:r>
    </w:p>
    <w:p w14:paraId="3C386520" w14:textId="77777777" w:rsidR="0070193A" w:rsidRDefault="0070193A">
      <w:pPr>
        <w:spacing w:line="240" w:lineRule="auto"/>
        <w:rPr>
          <w:rFonts w:ascii="Times New Roman" w:eastAsia="Times New Roman" w:hAnsi="Times New Roman" w:cs="Times New Roman"/>
          <w:sz w:val="24"/>
          <w:szCs w:val="24"/>
        </w:rPr>
      </w:pPr>
    </w:p>
    <w:p w14:paraId="5A8C4D52" w14:textId="77777777" w:rsidR="0070193A" w:rsidRDefault="0070193A">
      <w:pPr>
        <w:spacing w:line="240" w:lineRule="auto"/>
        <w:rPr>
          <w:rFonts w:ascii="Times New Roman" w:eastAsia="Times New Roman" w:hAnsi="Times New Roman" w:cs="Times New Roman"/>
          <w:sz w:val="24"/>
          <w:szCs w:val="24"/>
        </w:rPr>
      </w:pPr>
    </w:p>
    <w:p w14:paraId="537F34AE" w14:textId="77777777" w:rsidR="0070193A" w:rsidRDefault="0070193A">
      <w:pPr>
        <w:spacing w:line="240" w:lineRule="auto"/>
        <w:rPr>
          <w:rFonts w:ascii="Times New Roman" w:eastAsia="Times New Roman" w:hAnsi="Times New Roman" w:cs="Times New Roman"/>
          <w:sz w:val="24"/>
          <w:szCs w:val="24"/>
        </w:rPr>
      </w:pPr>
    </w:p>
    <w:p w14:paraId="5214D4A5" w14:textId="77777777" w:rsidR="0070193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42EAB31" w14:textId="77777777" w:rsidR="0070193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Date</w:t>
      </w:r>
    </w:p>
    <w:p w14:paraId="0D6A23D6" w14:textId="77777777" w:rsidR="0070193A" w:rsidRDefault="0070193A">
      <w:pPr>
        <w:rPr>
          <w:rFonts w:ascii="Times New Roman" w:hAnsi="Times New Roman" w:cs="Times New Roman"/>
          <w:sz w:val="24"/>
          <w:szCs w:val="24"/>
        </w:rPr>
      </w:pPr>
    </w:p>
    <w:p w14:paraId="3BED8296" w14:textId="77777777" w:rsidR="0070193A" w:rsidRDefault="0070193A"/>
    <w:p w14:paraId="21B79706" w14:textId="77777777" w:rsidR="0070193A" w:rsidRDefault="0070193A"/>
    <w:sectPr w:rsidR="0070193A">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3A"/>
    <w:rsid w:val="00070402"/>
    <w:rsid w:val="001041C8"/>
    <w:rsid w:val="002A7FCB"/>
    <w:rsid w:val="003A54C0"/>
    <w:rsid w:val="0068325F"/>
    <w:rsid w:val="0070193A"/>
    <w:rsid w:val="007C2A6B"/>
    <w:rsid w:val="007E2937"/>
    <w:rsid w:val="00940226"/>
    <w:rsid w:val="00982CCF"/>
    <w:rsid w:val="00AA2D97"/>
    <w:rsid w:val="00B9539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C2C8"/>
  <w15:docId w15:val="{A922B6F5-8DCC-4F78-93BB-97476DE05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F03"/>
    <w:pPr>
      <w:spacing w:after="160" w:line="259" w:lineRule="auto"/>
    </w:pPr>
    <w:rPr>
      <w:rFonts w:asciiTheme="minorHAnsi" w:eastAsia="Calibri" w:hAnsiTheme="minorHAnsi" w:cstheme="minorBidi"/>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410F03"/>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1205</Words>
  <Characters>6870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dcterms:created xsi:type="dcterms:W3CDTF">2024-06-06T09:03:00Z</dcterms:created>
  <dcterms:modified xsi:type="dcterms:W3CDTF">2024-06-06T09:03:00Z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